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54A" w:rsidRDefault="00CA5CE1">
      <w:pPr>
        <w:ind w:right="-131"/>
        <w:jc w:val="center"/>
        <w:rPr>
          <w:rFonts w:ascii="HG丸ｺﾞｼｯｸM-PRO" w:eastAsia="HG丸ｺﾞｼｯｸM-PRO" w:hAnsi="HG丸ｺﾞｼｯｸM-PRO" w:cs="ＭＳ ゴシック;MS Gothic"/>
          <w:b/>
          <w:bCs/>
          <w:sz w:val="36"/>
          <w:szCs w:val="36"/>
        </w:rPr>
      </w:pPr>
      <w:r>
        <w:rPr>
          <w:rFonts w:ascii="HG丸ｺﾞｼｯｸM-PRO" w:eastAsia="HG丸ｺﾞｼｯｸM-PRO" w:hAnsi="HG丸ｺﾞｼｯｸM-PRO" w:cs="ＭＳ ゴシック;MS Gothic"/>
          <w:b/>
          <w:bCs/>
          <w:sz w:val="36"/>
          <w:szCs w:val="36"/>
        </w:rPr>
        <w:t>会津若松市</w:t>
      </w:r>
      <w:r w:rsidR="00267E27">
        <w:rPr>
          <w:rFonts w:ascii="HG丸ｺﾞｼｯｸM-PRO" w:eastAsia="HG丸ｺﾞｼｯｸM-PRO" w:hAnsi="HG丸ｺﾞｼｯｸM-PRO" w:cs="ＭＳ ゴシック;MS Gothic" w:hint="eastAsia"/>
          <w:b/>
          <w:bCs/>
          <w:sz w:val="36"/>
          <w:szCs w:val="36"/>
        </w:rPr>
        <w:t>温泉地域活性化基金条例</w:t>
      </w:r>
      <w:r>
        <w:rPr>
          <w:rFonts w:ascii="HG丸ｺﾞｼｯｸM-PRO" w:eastAsia="HG丸ｺﾞｼｯｸM-PRO" w:hAnsi="HG丸ｺﾞｼｯｸM-PRO" w:cs="ＭＳ ゴシック;MS Gothic"/>
          <w:b/>
          <w:bCs/>
          <w:sz w:val="36"/>
          <w:szCs w:val="36"/>
        </w:rPr>
        <w:t>（案）</w:t>
      </w:r>
    </w:p>
    <w:p w:rsidR="0037254A" w:rsidRDefault="00CA5CE1">
      <w:pPr>
        <w:jc w:val="center"/>
        <w:rPr>
          <w:rFonts w:ascii="HG丸ｺﾞｼｯｸM-PRO" w:eastAsia="HG丸ｺﾞｼｯｸM-PRO" w:hAnsi="HG丸ｺﾞｼｯｸM-PRO" w:cs="ＭＳ ゴシック;MS Gothic"/>
          <w:b/>
          <w:sz w:val="36"/>
          <w:szCs w:val="36"/>
        </w:rPr>
      </w:pPr>
      <w:r>
        <w:rPr>
          <w:rFonts w:ascii="HG丸ｺﾞｼｯｸM-PRO" w:eastAsia="HG丸ｺﾞｼｯｸM-PRO" w:hAnsi="HG丸ｺﾞｼｯｸM-PRO" w:cs="ＭＳ ゴシック;MS Gothic"/>
          <w:b/>
          <w:sz w:val="36"/>
          <w:szCs w:val="36"/>
        </w:rPr>
        <w:t>に対する意見書</w:t>
      </w:r>
    </w:p>
    <w:p w:rsidR="0037254A" w:rsidRDefault="0037254A">
      <w:pPr>
        <w:jc w:val="center"/>
        <w:rPr>
          <w:rFonts w:ascii="HG丸ｺﾞｼｯｸM-PRO" w:eastAsia="HG丸ｺﾞｼｯｸM-PRO" w:hAnsi="HG丸ｺﾞｼｯｸM-PRO" w:cs="ＭＳ ゴシック;MS Gothic"/>
          <w:b/>
          <w:sz w:val="32"/>
          <w:szCs w:val="32"/>
        </w:rPr>
      </w:pPr>
    </w:p>
    <w:tbl>
      <w:tblPr>
        <w:tblW w:w="10256" w:type="dxa"/>
        <w:tblInd w:w="108" w:type="dxa"/>
        <w:tblLook w:val="0000" w:firstRow="0" w:lastRow="0" w:firstColumn="0" w:lastColumn="0" w:noHBand="0" w:noVBand="0"/>
      </w:tblPr>
      <w:tblGrid>
        <w:gridCol w:w="1725"/>
        <w:gridCol w:w="1961"/>
        <w:gridCol w:w="1616"/>
        <w:gridCol w:w="368"/>
        <w:gridCol w:w="1078"/>
        <w:gridCol w:w="3508"/>
      </w:tblGrid>
      <w:tr w:rsidR="0037254A">
        <w:trPr>
          <w:trHeight w:hRule="exact" w:val="567"/>
        </w:trPr>
        <w:tc>
          <w:tcPr>
            <w:tcW w:w="5670" w:type="dxa"/>
            <w:gridSpan w:val="4"/>
            <w:tcBorders>
              <w:bottom w:val="single" w:sz="18" w:space="0" w:color="000000"/>
            </w:tcBorders>
            <w:shd w:val="clear" w:color="auto" w:fill="auto"/>
            <w:vAlign w:val="center"/>
          </w:tcPr>
          <w:p w:rsidR="0037254A" w:rsidRDefault="0037254A">
            <w:pPr>
              <w:snapToGrid w:val="0"/>
              <w:rPr>
                <w:rFonts w:ascii="HG丸ｺﾞｼｯｸM-PRO" w:eastAsia="HG丸ｺﾞｼｯｸM-PRO" w:hAnsi="HG丸ｺﾞｼｯｸM-PRO"/>
              </w:rPr>
            </w:pPr>
          </w:p>
        </w:tc>
        <w:tc>
          <w:tcPr>
            <w:tcW w:w="4586" w:type="dxa"/>
            <w:gridSpan w:val="2"/>
            <w:tcBorders>
              <w:top w:val="single" w:sz="18" w:space="0" w:color="000000"/>
              <w:left w:val="single" w:sz="18" w:space="0" w:color="000000"/>
              <w:bottom w:val="single" w:sz="4" w:space="0" w:color="000000"/>
              <w:right w:val="single" w:sz="18" w:space="0" w:color="000000"/>
            </w:tcBorders>
            <w:shd w:val="clear" w:color="auto" w:fill="auto"/>
            <w:vAlign w:val="center"/>
          </w:tcPr>
          <w:p w:rsidR="0037254A" w:rsidRDefault="00CA5CE1">
            <w:pPr>
              <w:ind w:firstLine="542"/>
              <w:rPr>
                <w:rFonts w:ascii="HG丸ｺﾞｼｯｸM-PRO" w:eastAsia="HG丸ｺﾞｼｯｸM-PRO" w:hAnsi="HG丸ｺﾞｼｯｸM-PRO"/>
                <w:sz w:val="24"/>
              </w:rPr>
            </w:pPr>
            <w:r>
              <w:rPr>
                <w:rFonts w:ascii="HG丸ｺﾞｼｯｸM-PRO" w:eastAsia="HG丸ｺﾞｼｯｸM-PRO" w:hAnsi="HG丸ｺﾞｼｯｸM-PRO"/>
                <w:sz w:val="24"/>
                <w:szCs w:val="24"/>
              </w:rPr>
              <w:t>令和　　年　　月　　日</w:t>
            </w:r>
          </w:p>
        </w:tc>
      </w:tr>
      <w:tr w:rsidR="0037254A">
        <w:trPr>
          <w:trHeight w:hRule="exact" w:val="567"/>
        </w:trPr>
        <w:tc>
          <w:tcPr>
            <w:tcW w:w="1725" w:type="dxa"/>
            <w:tcBorders>
              <w:top w:val="single" w:sz="18" w:space="0" w:color="000000"/>
              <w:left w:val="single" w:sz="18" w:space="0" w:color="000000"/>
              <w:bottom w:val="dashed" w:sz="4" w:space="0" w:color="000000"/>
            </w:tcBorders>
            <w:shd w:val="clear" w:color="auto" w:fill="auto"/>
            <w:vAlign w:val="center"/>
          </w:tcPr>
          <w:p w:rsidR="0037254A" w:rsidRDefault="00CA5CE1">
            <w:pPr>
              <w:ind w:left="-51" w:right="-34"/>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フリガナ</w:t>
            </w:r>
          </w:p>
        </w:tc>
        <w:tc>
          <w:tcPr>
            <w:tcW w:w="8531" w:type="dxa"/>
            <w:gridSpan w:val="5"/>
            <w:tcBorders>
              <w:top w:val="single" w:sz="4" w:space="0" w:color="000000"/>
              <w:left w:val="single" w:sz="4" w:space="0" w:color="000000"/>
              <w:bottom w:val="dashed" w:sz="4" w:space="0" w:color="000000"/>
              <w:right w:val="single" w:sz="18" w:space="0" w:color="000000"/>
            </w:tcBorders>
            <w:shd w:val="clear" w:color="auto" w:fill="auto"/>
            <w:vAlign w:val="center"/>
          </w:tcPr>
          <w:p w:rsidR="0037254A" w:rsidRDefault="0037254A">
            <w:pPr>
              <w:snapToGrid w:val="0"/>
              <w:rPr>
                <w:rFonts w:ascii="HG丸ｺﾞｼｯｸM-PRO" w:eastAsia="HG丸ｺﾞｼｯｸM-PRO" w:hAnsi="HG丸ｺﾞｼｯｸM-PRO"/>
              </w:rPr>
            </w:pPr>
          </w:p>
        </w:tc>
      </w:tr>
      <w:tr w:rsidR="0037254A">
        <w:trPr>
          <w:trHeight w:hRule="exact" w:val="709"/>
        </w:trPr>
        <w:tc>
          <w:tcPr>
            <w:tcW w:w="1725" w:type="dxa"/>
            <w:tcBorders>
              <w:top w:val="dashed" w:sz="4" w:space="0" w:color="000000"/>
              <w:left w:val="single" w:sz="18" w:space="0" w:color="000000"/>
              <w:bottom w:val="single" w:sz="4" w:space="0" w:color="000000"/>
            </w:tcBorders>
            <w:shd w:val="clear" w:color="auto" w:fill="auto"/>
            <w:vAlign w:val="center"/>
          </w:tcPr>
          <w:p w:rsidR="0037254A" w:rsidRDefault="00CA5CE1">
            <w:pPr>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氏名又は</w:t>
            </w:r>
          </w:p>
          <w:p w:rsidR="0037254A" w:rsidRDefault="00CA5CE1">
            <w:pPr>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団体名</w:t>
            </w:r>
          </w:p>
        </w:tc>
        <w:tc>
          <w:tcPr>
            <w:tcW w:w="8531" w:type="dxa"/>
            <w:gridSpan w:val="5"/>
            <w:tcBorders>
              <w:top w:val="dashed" w:sz="4" w:space="0" w:color="000000"/>
              <w:left w:val="single" w:sz="4" w:space="0" w:color="000000"/>
              <w:bottom w:val="single" w:sz="4" w:space="0" w:color="000000"/>
              <w:right w:val="single" w:sz="18" w:space="0" w:color="000000"/>
            </w:tcBorders>
            <w:shd w:val="clear" w:color="auto" w:fill="auto"/>
            <w:vAlign w:val="center"/>
          </w:tcPr>
          <w:p w:rsidR="0037254A" w:rsidRDefault="0037254A">
            <w:pPr>
              <w:snapToGrid w:val="0"/>
              <w:rPr>
                <w:rFonts w:ascii="HG丸ｺﾞｼｯｸM-PRO" w:eastAsia="HG丸ｺﾞｼｯｸM-PRO" w:hAnsi="HG丸ｺﾞｼｯｸM-PRO"/>
              </w:rPr>
            </w:pPr>
          </w:p>
        </w:tc>
      </w:tr>
      <w:tr w:rsidR="0037254A" w:rsidTr="00DE0CB4">
        <w:trPr>
          <w:trHeight w:hRule="exact" w:val="567"/>
        </w:trPr>
        <w:tc>
          <w:tcPr>
            <w:tcW w:w="1725" w:type="dxa"/>
            <w:tcBorders>
              <w:top w:val="single" w:sz="4" w:space="0" w:color="000000"/>
              <w:left w:val="single" w:sz="18" w:space="0" w:color="000000"/>
              <w:bottom w:val="single" w:sz="4" w:space="0" w:color="000000"/>
            </w:tcBorders>
            <w:shd w:val="clear" w:color="auto" w:fill="auto"/>
            <w:vAlign w:val="center"/>
          </w:tcPr>
          <w:p w:rsidR="0037254A" w:rsidRDefault="00CA5CE1" w:rsidP="00DE0CB4">
            <w:pPr>
              <w:ind w:left="-51" w:right="-34"/>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年　齢</w:t>
            </w:r>
          </w:p>
        </w:tc>
        <w:tc>
          <w:tcPr>
            <w:tcW w:w="3577" w:type="dxa"/>
            <w:gridSpan w:val="2"/>
            <w:tcBorders>
              <w:top w:val="single" w:sz="4" w:space="0" w:color="000000"/>
              <w:left w:val="single" w:sz="4" w:space="0" w:color="000000"/>
              <w:bottom w:val="single" w:sz="4" w:space="0" w:color="000000"/>
            </w:tcBorders>
            <w:shd w:val="clear" w:color="auto" w:fill="auto"/>
            <w:vAlign w:val="center"/>
          </w:tcPr>
          <w:p w:rsidR="0037254A" w:rsidRDefault="00CA5CE1" w:rsidP="00DE0CB4">
            <w:pPr>
              <w:spacing w:line="360" w:lineRule="auto"/>
              <w:jc w:val="right"/>
              <w:rPr>
                <w:rFonts w:ascii="HG丸ｺﾞｼｯｸM-PRO" w:eastAsia="HG丸ｺﾞｼｯｸM-PRO" w:hAnsi="HG丸ｺﾞｼｯｸM-PRO"/>
                <w:sz w:val="24"/>
              </w:rPr>
            </w:pPr>
            <w:r>
              <w:rPr>
                <w:rFonts w:ascii="HG丸ｺﾞｼｯｸM-PRO" w:eastAsia="HG丸ｺﾞｼｯｸM-PRO" w:hAnsi="HG丸ｺﾞｼｯｸM-PRO"/>
                <w:sz w:val="24"/>
                <w:szCs w:val="24"/>
              </w:rPr>
              <w:t>歳</w:t>
            </w:r>
          </w:p>
        </w:tc>
        <w:tc>
          <w:tcPr>
            <w:tcW w:w="1446" w:type="dxa"/>
            <w:gridSpan w:val="2"/>
            <w:tcBorders>
              <w:top w:val="single" w:sz="4" w:space="0" w:color="000000"/>
              <w:left w:val="single" w:sz="4" w:space="0" w:color="000000"/>
              <w:bottom w:val="single" w:sz="4" w:space="0" w:color="000000"/>
            </w:tcBorders>
            <w:shd w:val="clear" w:color="auto" w:fill="auto"/>
            <w:vAlign w:val="center"/>
          </w:tcPr>
          <w:p w:rsidR="0037254A" w:rsidRDefault="00CA5CE1" w:rsidP="00DE0CB4">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性　別</w:t>
            </w:r>
          </w:p>
        </w:tc>
        <w:tc>
          <w:tcPr>
            <w:tcW w:w="350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7254A" w:rsidRDefault="00CA5CE1" w:rsidP="00DE0CB4">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男</w:t>
            </w: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sz w:val="24"/>
                <w:szCs w:val="24"/>
              </w:rPr>
              <w:t>・</w:t>
            </w: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sz w:val="24"/>
                <w:szCs w:val="24"/>
              </w:rPr>
              <w:t>女</w:t>
            </w:r>
          </w:p>
        </w:tc>
      </w:tr>
      <w:tr w:rsidR="0037254A">
        <w:trPr>
          <w:trHeight w:hRule="exact" w:val="567"/>
        </w:trPr>
        <w:tc>
          <w:tcPr>
            <w:tcW w:w="1725" w:type="dxa"/>
            <w:tcBorders>
              <w:top w:val="single" w:sz="4" w:space="0" w:color="000000"/>
              <w:left w:val="single" w:sz="18" w:space="0" w:color="000000"/>
              <w:bottom w:val="single" w:sz="4" w:space="0" w:color="000000"/>
            </w:tcBorders>
            <w:shd w:val="clear" w:color="auto" w:fill="auto"/>
            <w:vAlign w:val="center"/>
          </w:tcPr>
          <w:p w:rsidR="0037254A" w:rsidRDefault="00CA5CE1">
            <w:pPr>
              <w:ind w:left="-51" w:right="-34"/>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住　所</w:t>
            </w:r>
          </w:p>
        </w:tc>
        <w:tc>
          <w:tcPr>
            <w:tcW w:w="8531" w:type="dxa"/>
            <w:gridSpan w:val="5"/>
            <w:tcBorders>
              <w:top w:val="single" w:sz="4" w:space="0" w:color="000000"/>
              <w:left w:val="single" w:sz="4" w:space="0" w:color="000000"/>
              <w:bottom w:val="single" w:sz="4" w:space="0" w:color="000000"/>
              <w:right w:val="single" w:sz="18" w:space="0" w:color="000000"/>
            </w:tcBorders>
            <w:shd w:val="clear" w:color="auto" w:fill="auto"/>
            <w:vAlign w:val="center"/>
          </w:tcPr>
          <w:p w:rsidR="0037254A" w:rsidRDefault="0037254A">
            <w:pPr>
              <w:snapToGrid w:val="0"/>
              <w:spacing w:line="360" w:lineRule="auto"/>
              <w:rPr>
                <w:rFonts w:ascii="HG丸ｺﾞｼｯｸM-PRO" w:eastAsia="HG丸ｺﾞｼｯｸM-PRO" w:hAnsi="HG丸ｺﾞｼｯｸM-PRO"/>
                <w:sz w:val="24"/>
              </w:rPr>
            </w:pPr>
          </w:p>
        </w:tc>
      </w:tr>
      <w:tr w:rsidR="0037254A">
        <w:trPr>
          <w:trHeight w:val="1408"/>
        </w:trPr>
        <w:tc>
          <w:tcPr>
            <w:tcW w:w="1725" w:type="dxa"/>
            <w:vMerge w:val="restart"/>
            <w:tcBorders>
              <w:top w:val="single" w:sz="4" w:space="0" w:color="000000"/>
              <w:left w:val="single" w:sz="18" w:space="0" w:color="000000"/>
              <w:bottom w:val="single" w:sz="4" w:space="0" w:color="000000"/>
            </w:tcBorders>
            <w:shd w:val="clear" w:color="auto" w:fill="auto"/>
            <w:vAlign w:val="center"/>
          </w:tcPr>
          <w:p w:rsidR="00CA5CE1" w:rsidRDefault="00CA5CE1">
            <w:pPr>
              <w:ind w:left="-51" w:right="-34"/>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sz w:val="24"/>
                <w:szCs w:val="24"/>
              </w:rPr>
              <w:t>※</w:t>
            </w:r>
            <w:r>
              <w:rPr>
                <w:rFonts w:ascii="HG丸ｺﾞｼｯｸM-PRO" w:eastAsia="HG丸ｺﾞｼｯｸM-PRO" w:hAnsi="HG丸ｺﾞｼｯｸM-PRO"/>
                <w:sz w:val="24"/>
                <w:szCs w:val="24"/>
              </w:rPr>
              <w:t>住所が</w:t>
            </w:r>
          </w:p>
          <w:p w:rsidR="0037254A" w:rsidRDefault="00CA5CE1">
            <w:pPr>
              <w:ind w:left="-51" w:right="-34"/>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市外の場合</w:t>
            </w:r>
          </w:p>
        </w:tc>
        <w:tc>
          <w:tcPr>
            <w:tcW w:w="8531" w:type="dxa"/>
            <w:gridSpan w:val="5"/>
            <w:tcBorders>
              <w:top w:val="single" w:sz="4" w:space="0" w:color="000000"/>
              <w:left w:val="single" w:sz="4" w:space="0" w:color="000000"/>
              <w:bottom w:val="single" w:sz="4" w:space="0" w:color="000000"/>
              <w:right w:val="single" w:sz="18" w:space="0" w:color="000000"/>
            </w:tcBorders>
            <w:shd w:val="clear" w:color="auto" w:fill="auto"/>
          </w:tcPr>
          <w:p w:rsidR="0037254A" w:rsidRDefault="00CA5CE1">
            <w:pPr>
              <w:ind w:left="-51" w:right="-34"/>
              <w:jc w:val="left"/>
              <w:rPr>
                <w:rFonts w:ascii="HG丸ｺﾞｼｯｸM-PRO" w:eastAsia="HG丸ｺﾞｼｯｸM-PRO" w:hAnsi="HG丸ｺﾞｼｯｸM-PRO"/>
                <w:sz w:val="24"/>
              </w:rPr>
            </w:pPr>
            <w:r>
              <w:rPr>
                <w:rFonts w:ascii="HG丸ｺﾞｼｯｸM-PRO" w:eastAsia="HG丸ｺﾞｼｯｸM-PRO" w:hAnsi="HG丸ｺﾞｼｯｸM-PRO"/>
                <w:sz w:val="24"/>
                <w:szCs w:val="24"/>
              </w:rPr>
              <w:t>該当項目（いずれかにチェックをつけてください）</w:t>
            </w:r>
          </w:p>
          <w:p w:rsidR="00DE0CB4" w:rsidRDefault="00CA5CE1">
            <w:pPr>
              <w:ind w:left="-51" w:right="-34"/>
              <w:jc w:val="left"/>
              <w:rPr>
                <w:rFonts w:ascii="HG丸ｺﾞｼｯｸM-PRO" w:eastAsia="HG丸ｺﾞｼｯｸM-PRO" w:hAnsi="HG丸ｺﾞｼｯｸM-PRO"/>
              </w:rPr>
            </w:pPr>
            <w:r>
              <w:rPr>
                <w:rFonts w:ascii="HG丸ｺﾞｼｯｸM-PRO" w:eastAsia="HG丸ｺﾞｼｯｸM-PRO" w:hAnsi="HG丸ｺﾞｼｯｸM-PRO"/>
              </w:rPr>
              <w:t xml:space="preserve">□　</w:t>
            </w:r>
            <w:r w:rsidR="00DE0CB4">
              <w:rPr>
                <w:rFonts w:ascii="HG丸ｺﾞｼｯｸM-PRO" w:eastAsia="HG丸ｺﾞｼｯｸM-PRO" w:hAnsi="HG丸ｺﾞｼｯｸM-PRO" w:hint="eastAsia"/>
              </w:rPr>
              <w:t>市の区域内に住所を有する方</w:t>
            </w:r>
          </w:p>
          <w:p w:rsidR="0037254A" w:rsidRDefault="00DE0CB4">
            <w:pPr>
              <w:ind w:left="-51" w:right="-34"/>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A5CE1">
              <w:rPr>
                <w:rFonts w:ascii="HG丸ｺﾞｼｯｸM-PRO" w:eastAsia="HG丸ｺﾞｼｯｸM-PRO" w:hAnsi="HG丸ｺﾞｼｯｸM-PRO"/>
              </w:rPr>
              <w:t>市の区域内に事務所または事業所を有する個人および法人その他の団体</w:t>
            </w:r>
          </w:p>
          <w:p w:rsidR="0037254A" w:rsidRDefault="00CA5CE1">
            <w:pPr>
              <w:ind w:left="-51" w:right="-34"/>
              <w:jc w:val="left"/>
              <w:rPr>
                <w:rFonts w:ascii="HG丸ｺﾞｼｯｸM-PRO" w:eastAsia="HG丸ｺﾞｼｯｸM-PRO" w:hAnsi="HG丸ｺﾞｼｯｸM-PRO"/>
              </w:rPr>
            </w:pPr>
            <w:r>
              <w:rPr>
                <w:rFonts w:ascii="HG丸ｺﾞｼｯｸM-PRO" w:eastAsia="HG丸ｺﾞｼｯｸM-PRO" w:hAnsi="HG丸ｺﾞｼｯｸM-PRO"/>
              </w:rPr>
              <w:t>□　市の区域内にある事務所または事業所に勤務する方、および市の区域内</w:t>
            </w:r>
          </w:p>
          <w:p w:rsidR="0037254A" w:rsidRDefault="00CA5CE1">
            <w:pPr>
              <w:ind w:left="-51" w:right="-34"/>
              <w:jc w:val="left"/>
              <w:rPr>
                <w:rFonts w:ascii="HG丸ｺﾞｼｯｸM-PRO" w:eastAsia="HG丸ｺﾞｼｯｸM-PRO" w:hAnsi="HG丸ｺﾞｼｯｸM-PRO"/>
              </w:rPr>
            </w:pPr>
            <w:r>
              <w:rPr>
                <w:rFonts w:ascii="HG丸ｺﾞｼｯｸM-PRO" w:eastAsia="HG丸ｺﾞｼｯｸM-PRO" w:hAnsi="HG丸ｺﾞｼｯｸM-PRO"/>
              </w:rPr>
              <w:t xml:space="preserve">　　に事務所または事業所を有する法人その他の団体の構成員</w:t>
            </w:r>
          </w:p>
          <w:p w:rsidR="0037254A" w:rsidRDefault="00CA5CE1">
            <w:pPr>
              <w:ind w:left="-51" w:right="-34"/>
              <w:jc w:val="left"/>
              <w:rPr>
                <w:rFonts w:ascii="HG丸ｺﾞｼｯｸM-PRO" w:eastAsia="HG丸ｺﾞｼｯｸM-PRO" w:hAnsi="HG丸ｺﾞｼｯｸM-PRO"/>
              </w:rPr>
            </w:pPr>
            <w:r>
              <w:rPr>
                <w:rFonts w:ascii="HG丸ｺﾞｼｯｸM-PRO" w:eastAsia="HG丸ｺﾞｼｯｸM-PRO" w:hAnsi="HG丸ｺﾞｼｯｸM-PRO"/>
              </w:rPr>
              <w:t>□　市の区域内にある学校に在学する方</w:t>
            </w:r>
          </w:p>
        </w:tc>
      </w:tr>
      <w:tr w:rsidR="0037254A">
        <w:trPr>
          <w:trHeight w:hRule="exact" w:val="567"/>
        </w:trPr>
        <w:tc>
          <w:tcPr>
            <w:tcW w:w="1725" w:type="dxa"/>
            <w:vMerge/>
            <w:tcBorders>
              <w:top w:val="single" w:sz="4" w:space="0" w:color="000000"/>
              <w:left w:val="single" w:sz="18" w:space="0" w:color="000000"/>
              <w:bottom w:val="single" w:sz="4" w:space="0" w:color="000000"/>
            </w:tcBorders>
            <w:shd w:val="clear" w:color="auto" w:fill="auto"/>
            <w:vAlign w:val="center"/>
          </w:tcPr>
          <w:p w:rsidR="0037254A" w:rsidRDefault="0037254A"/>
        </w:tc>
        <w:tc>
          <w:tcPr>
            <w:tcW w:w="1961" w:type="dxa"/>
            <w:tcBorders>
              <w:top w:val="single" w:sz="4" w:space="0" w:color="000000"/>
              <w:left w:val="single" w:sz="4" w:space="0" w:color="000000"/>
              <w:bottom w:val="single" w:sz="4" w:space="0" w:color="000000"/>
            </w:tcBorders>
            <w:shd w:val="clear" w:color="auto" w:fill="auto"/>
            <w:vAlign w:val="center"/>
          </w:tcPr>
          <w:p w:rsidR="0037254A" w:rsidRDefault="00CA5CE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団体等の</w:t>
            </w:r>
            <w:bookmarkStart w:id="0" w:name="_GoBack"/>
            <w:bookmarkEnd w:id="0"/>
            <w:r>
              <w:rPr>
                <w:rFonts w:ascii="HG丸ｺﾞｼｯｸM-PRO" w:eastAsia="HG丸ｺﾞｼｯｸM-PRO" w:hAnsi="HG丸ｺﾞｼｯｸM-PRO"/>
                <w:sz w:val="24"/>
                <w:szCs w:val="24"/>
              </w:rPr>
              <w:t>名称</w:t>
            </w:r>
          </w:p>
        </w:tc>
        <w:tc>
          <w:tcPr>
            <w:tcW w:w="6570"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37254A" w:rsidRDefault="0037254A">
            <w:pPr>
              <w:snapToGrid w:val="0"/>
              <w:spacing w:line="360" w:lineRule="auto"/>
              <w:rPr>
                <w:rFonts w:ascii="HG丸ｺﾞｼｯｸM-PRO" w:eastAsia="HG丸ｺﾞｼｯｸM-PRO" w:hAnsi="HG丸ｺﾞｼｯｸM-PRO"/>
                <w:sz w:val="24"/>
              </w:rPr>
            </w:pPr>
          </w:p>
        </w:tc>
      </w:tr>
      <w:tr w:rsidR="0037254A">
        <w:trPr>
          <w:trHeight w:hRule="exact" w:val="567"/>
        </w:trPr>
        <w:tc>
          <w:tcPr>
            <w:tcW w:w="1725" w:type="dxa"/>
            <w:tcBorders>
              <w:top w:val="single" w:sz="4" w:space="0" w:color="000000"/>
              <w:left w:val="single" w:sz="18" w:space="0" w:color="000000"/>
              <w:bottom w:val="single" w:sz="4" w:space="0" w:color="000000"/>
            </w:tcBorders>
            <w:shd w:val="clear" w:color="auto" w:fill="auto"/>
            <w:vAlign w:val="center"/>
          </w:tcPr>
          <w:p w:rsidR="0037254A" w:rsidRDefault="00CA5CE1">
            <w:pPr>
              <w:ind w:left="-51" w:right="-34"/>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電話番号</w:t>
            </w:r>
          </w:p>
        </w:tc>
        <w:tc>
          <w:tcPr>
            <w:tcW w:w="8531" w:type="dxa"/>
            <w:gridSpan w:val="5"/>
            <w:tcBorders>
              <w:top w:val="single" w:sz="4" w:space="0" w:color="000000"/>
              <w:left w:val="single" w:sz="4" w:space="0" w:color="000000"/>
              <w:bottom w:val="single" w:sz="4" w:space="0" w:color="000000"/>
              <w:right w:val="single" w:sz="18" w:space="0" w:color="000000"/>
            </w:tcBorders>
            <w:shd w:val="clear" w:color="auto" w:fill="auto"/>
            <w:vAlign w:val="center"/>
          </w:tcPr>
          <w:p w:rsidR="0037254A" w:rsidRDefault="0037254A">
            <w:pPr>
              <w:snapToGrid w:val="0"/>
              <w:spacing w:line="360" w:lineRule="auto"/>
              <w:rPr>
                <w:rFonts w:ascii="HG丸ｺﾞｼｯｸM-PRO" w:eastAsia="HG丸ｺﾞｼｯｸM-PRO" w:hAnsi="HG丸ｺﾞｼｯｸM-PRO"/>
              </w:rPr>
            </w:pPr>
          </w:p>
        </w:tc>
      </w:tr>
      <w:tr w:rsidR="0037254A">
        <w:trPr>
          <w:trHeight w:hRule="exact" w:val="4484"/>
        </w:trPr>
        <w:tc>
          <w:tcPr>
            <w:tcW w:w="1725" w:type="dxa"/>
            <w:tcBorders>
              <w:top w:val="single" w:sz="4" w:space="0" w:color="000000"/>
              <w:left w:val="single" w:sz="18" w:space="0" w:color="000000"/>
              <w:bottom w:val="single" w:sz="18" w:space="0" w:color="000000"/>
            </w:tcBorders>
            <w:shd w:val="clear" w:color="auto" w:fill="auto"/>
            <w:vAlign w:val="center"/>
          </w:tcPr>
          <w:p w:rsidR="0037254A" w:rsidRDefault="0037254A" w:rsidP="00CA5CE1">
            <w:pPr>
              <w:ind w:right="-34"/>
              <w:rPr>
                <w:rFonts w:ascii="HG丸ｺﾞｼｯｸM-PRO" w:eastAsia="HG丸ｺﾞｼｯｸM-PRO" w:hAnsi="HG丸ｺﾞｼｯｸM-PRO"/>
                <w:sz w:val="24"/>
              </w:rPr>
            </w:pPr>
          </w:p>
          <w:p w:rsidR="0037254A" w:rsidRDefault="00CA5CE1">
            <w:pPr>
              <w:ind w:right="-34"/>
              <w:jc w:val="center"/>
              <w:rPr>
                <w:rFonts w:ascii="HG丸ｺﾞｼｯｸM-PRO" w:eastAsia="HG丸ｺﾞｼｯｸM-PRO" w:hAnsi="HG丸ｺﾞｼｯｸM-PRO"/>
                <w:sz w:val="24"/>
              </w:rPr>
            </w:pPr>
            <w:r>
              <w:rPr>
                <w:rFonts w:ascii="HG丸ｺﾞｼｯｸM-PRO" w:eastAsia="HG丸ｺﾞｼｯｸM-PRO" w:hAnsi="HG丸ｺﾞｼｯｸM-PRO"/>
                <w:sz w:val="24"/>
                <w:szCs w:val="24"/>
              </w:rPr>
              <w:t>内　容</w:t>
            </w:r>
          </w:p>
        </w:tc>
        <w:tc>
          <w:tcPr>
            <w:tcW w:w="8531" w:type="dxa"/>
            <w:gridSpan w:val="5"/>
            <w:tcBorders>
              <w:top w:val="single" w:sz="4" w:space="0" w:color="000000"/>
              <w:left w:val="single" w:sz="4" w:space="0" w:color="000000"/>
              <w:bottom w:val="single" w:sz="18" w:space="0" w:color="000000"/>
              <w:right w:val="single" w:sz="18" w:space="0" w:color="000000"/>
            </w:tcBorders>
            <w:shd w:val="clear" w:color="auto" w:fill="auto"/>
          </w:tcPr>
          <w:p w:rsidR="0037254A" w:rsidRDefault="0037254A">
            <w:pPr>
              <w:snapToGrid w:val="0"/>
              <w:spacing w:line="360" w:lineRule="auto"/>
              <w:rPr>
                <w:rFonts w:ascii="HG丸ｺﾞｼｯｸM-PRO" w:eastAsia="HG丸ｺﾞｼｯｸM-PRO" w:hAnsi="HG丸ｺﾞｼｯｸM-PRO"/>
              </w:rPr>
            </w:pPr>
          </w:p>
        </w:tc>
      </w:tr>
    </w:tbl>
    <w:p w:rsidR="0037254A" w:rsidRDefault="00CA5CE1">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sz w:val="22"/>
          <w:szCs w:val="22"/>
        </w:rPr>
        <w:t xml:space="preserve">　意見の提出方法</w:t>
      </w:r>
    </w:p>
    <w:p w:rsidR="0037254A" w:rsidRDefault="00CA5CE1">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sz w:val="22"/>
          <w:szCs w:val="22"/>
        </w:rPr>
        <w:t xml:space="preserve">　○</w:t>
      </w:r>
      <w:r>
        <w:rPr>
          <w:rFonts w:ascii="HG丸ｺﾞｼｯｸM-PRO" w:eastAsia="HG丸ｺﾞｼｯｸM-PRO" w:hAnsi="HG丸ｺﾞｼｯｸM-PRO"/>
          <w:spacing w:val="40"/>
          <w:sz w:val="22"/>
          <w:szCs w:val="22"/>
        </w:rPr>
        <w:t>e-mailによる場</w:t>
      </w:r>
      <w:r>
        <w:rPr>
          <w:rFonts w:ascii="HG丸ｺﾞｼｯｸM-PRO" w:eastAsia="HG丸ｺﾞｼｯｸM-PRO" w:hAnsi="HG丸ｺﾞｼｯｸM-PRO"/>
          <w:spacing w:val="1"/>
          <w:sz w:val="22"/>
          <w:szCs w:val="22"/>
        </w:rPr>
        <w:t>合</w:t>
      </w:r>
    </w:p>
    <w:p w:rsidR="0037254A" w:rsidRDefault="00CA5CE1">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cs="ＭＳ ゴシック;MS Gothic"/>
          <w:spacing w:val="10"/>
          <w:sz w:val="22"/>
          <w:szCs w:val="22"/>
        </w:rPr>
        <w:t>kanko@tw.city.aizuwakamatsu.fukushima.jp</w:t>
      </w:r>
      <w:r>
        <w:rPr>
          <w:rFonts w:ascii="HG丸ｺﾞｼｯｸM-PRO" w:eastAsia="HG丸ｺﾞｼｯｸM-PRO" w:hAnsi="HG丸ｺﾞｼｯｸM-PRO"/>
          <w:sz w:val="22"/>
          <w:szCs w:val="22"/>
        </w:rPr>
        <w:t>へメールしてください。</w:t>
      </w:r>
    </w:p>
    <w:p w:rsidR="0037254A" w:rsidRDefault="00CA5CE1">
      <w:pPr>
        <w:spacing w:line="300" w:lineRule="exact"/>
        <w:ind w:left="105"/>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spacing w:val="46"/>
          <w:sz w:val="22"/>
          <w:szCs w:val="22"/>
        </w:rPr>
        <w:t>ＦＡＸによる場</w:t>
      </w:r>
      <w:r>
        <w:rPr>
          <w:rFonts w:ascii="HG丸ｺﾞｼｯｸM-PRO" w:eastAsia="HG丸ｺﾞｼｯｸM-PRO" w:hAnsi="HG丸ｺﾞｼｯｸM-PRO"/>
          <w:spacing w:val="3"/>
          <w:sz w:val="22"/>
          <w:szCs w:val="22"/>
        </w:rPr>
        <w:t>合</w:t>
      </w:r>
    </w:p>
    <w:p w:rsidR="0037254A" w:rsidRDefault="00CA5CE1">
      <w:pPr>
        <w:spacing w:line="300" w:lineRule="exact"/>
        <w:ind w:left="105"/>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　０２４２－３９－１４３３　へＦＡＸしてください。</w:t>
      </w:r>
    </w:p>
    <w:p w:rsidR="0037254A" w:rsidRDefault="00CA5CE1">
      <w:pPr>
        <w:spacing w:line="300" w:lineRule="exact"/>
        <w:ind w:left="105"/>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spacing w:val="72"/>
          <w:sz w:val="22"/>
          <w:szCs w:val="22"/>
        </w:rPr>
        <w:t>郵送による場</w:t>
      </w:r>
      <w:r>
        <w:rPr>
          <w:rFonts w:ascii="HG丸ｺﾞｼｯｸM-PRO" w:eastAsia="HG丸ｺﾞｼｯｸM-PRO" w:hAnsi="HG丸ｺﾞｼｯｸM-PRO"/>
          <w:spacing w:val="3"/>
          <w:sz w:val="22"/>
          <w:szCs w:val="22"/>
        </w:rPr>
        <w:t>合</w:t>
      </w:r>
    </w:p>
    <w:p w:rsidR="0037254A" w:rsidRDefault="00CA5CE1">
      <w:pPr>
        <w:spacing w:line="300" w:lineRule="exact"/>
        <w:ind w:left="105"/>
      </w:pPr>
      <w:r>
        <w:rPr>
          <w:rFonts w:ascii="HG丸ｺﾞｼｯｸM-PRO" w:eastAsia="HG丸ｺﾞｼｯｸM-PRO" w:hAnsi="HG丸ｺﾞｼｯｸM-PRO"/>
          <w:sz w:val="22"/>
          <w:szCs w:val="22"/>
        </w:rPr>
        <w:t xml:space="preserve">　⇒　</w:t>
      </w:r>
      <w:r>
        <w:rPr>
          <w:rStyle w:val="HTML"/>
          <w:rFonts w:ascii="HG丸ｺﾞｼｯｸM-PRO" w:eastAsia="HG丸ｺﾞｼｯｸM-PRO" w:hAnsi="HG丸ｺﾞｼｯｸM-PRO"/>
        </w:rPr>
        <w:t>〒965-8601　※住所不要　 会津若松市観光商工部</w:t>
      </w:r>
      <w:r>
        <w:rPr>
          <w:rStyle w:val="HTML"/>
          <w:rFonts w:ascii="HG丸ｺﾞｼｯｸM-PRO" w:eastAsia="HG丸ｺﾞｼｯｸM-PRO" w:hAnsi="HG丸ｺﾞｼｯｸM-PRO" w:cs="HGSｺﾞｼｯｸE"/>
        </w:rPr>
        <w:t xml:space="preserve"> 観光</w:t>
      </w:r>
      <w:r>
        <w:rPr>
          <w:rStyle w:val="HTML"/>
          <w:rFonts w:ascii="HG丸ｺﾞｼｯｸM-PRO" w:eastAsia="HG丸ｺﾞｼｯｸM-PRO" w:hAnsi="HG丸ｺﾞｼｯｸM-PRO"/>
        </w:rPr>
        <w:t>課</w:t>
      </w:r>
      <w:r>
        <w:rPr>
          <w:rStyle w:val="HTML"/>
          <w:rFonts w:ascii="HG丸ｺﾞｼｯｸM-PRO" w:eastAsia="HG丸ｺﾞｼｯｸM-PRO" w:hAnsi="HG丸ｺﾞｼｯｸM-PRO" w:cs="HGSｺﾞｼｯｸE"/>
        </w:rPr>
        <w:t xml:space="preserve"> </w:t>
      </w:r>
      <w:r>
        <w:rPr>
          <w:rFonts w:ascii="HG丸ｺﾞｼｯｸM-PRO" w:eastAsia="HG丸ｺﾞｼｯｸM-PRO" w:hAnsi="HG丸ｺﾞｼｯｸM-PRO"/>
          <w:sz w:val="22"/>
          <w:szCs w:val="22"/>
        </w:rPr>
        <w:t>宛</w:t>
      </w:r>
    </w:p>
    <w:p w:rsidR="0037254A" w:rsidRDefault="00CA5CE1">
      <w:pPr>
        <w:spacing w:line="300" w:lineRule="exact"/>
        <w:ind w:left="105"/>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spacing w:val="27"/>
          <w:sz w:val="22"/>
          <w:szCs w:val="22"/>
        </w:rPr>
        <w:t>直接持参による場</w:t>
      </w:r>
      <w:r>
        <w:rPr>
          <w:rFonts w:ascii="HG丸ｺﾞｼｯｸM-PRO" w:eastAsia="HG丸ｺﾞｼｯｸM-PRO" w:hAnsi="HG丸ｺﾞｼｯｸM-PRO"/>
          <w:spacing w:val="-1"/>
          <w:sz w:val="22"/>
          <w:szCs w:val="22"/>
        </w:rPr>
        <w:t>合</w:t>
      </w:r>
    </w:p>
    <w:p w:rsidR="0037254A" w:rsidRDefault="00CA5CE1">
      <w:pPr>
        <w:spacing w:line="300" w:lineRule="exact"/>
        <w:ind w:left="105"/>
        <w:rPr>
          <w:rFonts w:ascii="HG丸ｺﾞｼｯｸM-PRO" w:eastAsia="HG丸ｺﾞｼｯｸM-PRO" w:hAnsi="HG丸ｺﾞｼｯｸM-PRO"/>
        </w:rPr>
      </w:pPr>
      <w:r>
        <w:rPr>
          <w:rFonts w:ascii="HG丸ｺﾞｼｯｸM-PRO" w:eastAsia="HG丸ｺﾞｼｯｸM-PRO" w:hAnsi="HG丸ｺﾞｼｯｸM-PRO"/>
          <w:sz w:val="22"/>
          <w:szCs w:val="22"/>
        </w:rPr>
        <w:t xml:space="preserve">　⇒　栄町第３庁舎（ＮＴＴビル１階）観光商工部</w:t>
      </w:r>
      <w:r>
        <w:rPr>
          <w:rFonts w:ascii="HG丸ｺﾞｼｯｸM-PRO" w:eastAsia="HG丸ｺﾞｼｯｸM-PRO" w:hAnsi="HG丸ｺﾞｼｯｸM-PRO" w:cs="HGSｺﾞｼｯｸE"/>
          <w:sz w:val="22"/>
          <w:szCs w:val="22"/>
        </w:rPr>
        <w:t xml:space="preserve"> 観光</w:t>
      </w:r>
      <w:r>
        <w:rPr>
          <w:rFonts w:ascii="HG丸ｺﾞｼｯｸM-PRO" w:eastAsia="HG丸ｺﾞｼｯｸM-PRO" w:hAnsi="HG丸ｺﾞｼｯｸM-PRO"/>
          <w:sz w:val="22"/>
          <w:szCs w:val="22"/>
        </w:rPr>
        <w:t>課の窓口へご提出ください。</w:t>
      </w:r>
    </w:p>
    <w:sectPr w:rsidR="0037254A">
      <w:pgSz w:w="11906" w:h="16838"/>
      <w:pgMar w:top="567" w:right="851" w:bottom="567" w:left="851" w:header="0" w:footer="0" w:gutter="0"/>
      <w:cols w:space="720"/>
      <w:formProt w:val="0"/>
      <w:docGrid w:type="linesAndChars" w:linePitch="364"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A0685"/>
    <w:multiLevelType w:val="multilevel"/>
    <w:tmpl w:val="8326F2C6"/>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2"/>
  </w:compat>
  <w:rsids>
    <w:rsidRoot w:val="0037254A"/>
    <w:rsid w:val="00267E27"/>
    <w:rsid w:val="0037254A"/>
    <w:rsid w:val="00CA5CE1"/>
    <w:rsid w:val="00DE0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BFDA4"/>
  <w15:docId w15:val="{386E2A3C-FF83-483F-A015-18EE1C0F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Mangal"/>
        <w:sz w:val="22"/>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szCs w:val="21"/>
      <w:lang w:bidi="ar-SA"/>
    </w:rPr>
  </w:style>
  <w:style w:type="paragraph" w:styleId="1">
    <w:name w:val="heading 1"/>
    <w:basedOn w:val="a0"/>
    <w:next w:val="a1"/>
    <w:qFormat/>
    <w:pPr>
      <w:numPr>
        <w:numId w:val="1"/>
      </w:numPr>
      <w:outlineLvl w:val="0"/>
    </w:pPr>
    <w:rPr>
      <w:rFonts w:ascii="Century" w:eastAsia="ＭＳ 明朝;MS Mincho" w:hAnsi="Century" w:cs="Times New Roman"/>
      <w:b/>
      <w:bCs/>
      <w:sz w:val="25"/>
      <w:szCs w:val="32"/>
    </w:rPr>
  </w:style>
  <w:style w:type="paragraph" w:styleId="2">
    <w:name w:val="heading 2"/>
    <w:basedOn w:val="a0"/>
    <w:next w:val="a1"/>
    <w:qFormat/>
    <w:pPr>
      <w:numPr>
        <w:ilvl w:val="1"/>
        <w:numId w:val="1"/>
      </w:numPr>
      <w:outlineLvl w:val="1"/>
    </w:pPr>
    <w:rPr>
      <w:rFonts w:ascii="Century" w:eastAsia="ＭＳ 明朝;MS Mincho" w:hAnsi="Century" w:cs="Times New Roman"/>
      <w:b/>
      <w:bCs/>
      <w:i/>
      <w:iCs/>
      <w:sz w:val="28"/>
    </w:rPr>
  </w:style>
  <w:style w:type="paragraph" w:styleId="3">
    <w:name w:val="heading 3"/>
    <w:basedOn w:val="a0"/>
    <w:next w:val="a1"/>
    <w:qFormat/>
    <w:pPr>
      <w:numPr>
        <w:ilvl w:val="2"/>
        <w:numId w:val="1"/>
      </w:numPr>
      <w:outlineLvl w:val="2"/>
    </w:pPr>
    <w:rPr>
      <w:rFonts w:ascii="Century" w:eastAsia="ＭＳ 明朝;MS Mincho" w:hAnsi="Century" w:cs="Times New Roman"/>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インターネットリンク"/>
    <w:rPr>
      <w:rFonts w:ascii="Century" w:eastAsia="ＭＳ 明朝;MS Mincho" w:hAnsi="Century" w:cs="Times New Roman"/>
      <w:color w:val="0000FF"/>
      <w:sz w:val="21"/>
      <w:szCs w:val="21"/>
      <w:u w:val="single"/>
      <w:lang w:val="en-US" w:eastAsia="ja-JP" w:bidi="ar-SA"/>
    </w:rPr>
  </w:style>
  <w:style w:type="character" w:customStyle="1" w:styleId="HTML">
    <w:name w:val="HTML タイプライタ"/>
    <w:qFormat/>
    <w:rPr>
      <w:rFonts w:ascii="ＭＳ ゴシック;MS Gothic" w:eastAsia="ＭＳ ゴシック;MS Gothic" w:hAnsi="ＭＳ ゴシック;MS Gothic" w:cs="ＭＳ ゴシック;MS Gothic"/>
      <w:color w:val="auto"/>
      <w:sz w:val="24"/>
      <w:szCs w:val="24"/>
      <w:lang w:val="en-US" w:eastAsia="ja-JP" w:bidi="ar-SA"/>
    </w:rPr>
  </w:style>
  <w:style w:type="paragraph" w:customStyle="1" w:styleId="a0">
    <w:name w:val="見出し"/>
    <w:basedOn w:val="a"/>
    <w:next w:val="a1"/>
    <w:qFormat/>
    <w:pPr>
      <w:keepNext/>
      <w:spacing w:before="240" w:after="120"/>
    </w:pPr>
    <w:rPr>
      <w:rFonts w:ascii="ＭＳ ゴシック" w:eastAsia="ＭＳ ゴシック" w:hAnsi="ＭＳ ゴシック" w:cs="Mangal"/>
      <w:sz w:val="22"/>
      <w:szCs w:val="28"/>
    </w:rPr>
  </w:style>
  <w:style w:type="paragraph" w:styleId="a1">
    <w:name w:val="Body Text"/>
    <w:basedOn w:val="a"/>
    <w:pPr>
      <w:spacing w:after="120"/>
    </w:pPr>
  </w:style>
  <w:style w:type="paragraph" w:styleId="a6">
    <w:name w:val="List"/>
    <w:basedOn w:val="a1"/>
    <w:rPr>
      <w:rFonts w:ascii="ＭＳ ゴシック" w:eastAsia="ＭＳ ゴシック" w:hAnsi="ＭＳ ゴシック" w:cs="Mangal"/>
    </w:rPr>
  </w:style>
  <w:style w:type="paragraph" w:styleId="a7">
    <w:name w:val="caption"/>
    <w:basedOn w:val="a"/>
    <w:qFormat/>
    <w:pPr>
      <w:suppressLineNumbers/>
      <w:spacing w:before="120" w:after="120"/>
    </w:pPr>
    <w:rPr>
      <w:rFonts w:ascii="ＭＳ ゴシック" w:eastAsia="ＭＳ ゴシック" w:hAnsi="ＭＳ ゴシック" w:cs="Mangal"/>
      <w:i/>
      <w:iCs/>
      <w:sz w:val="22"/>
      <w:szCs w:val="24"/>
    </w:rPr>
  </w:style>
  <w:style w:type="paragraph" w:customStyle="1" w:styleId="a8">
    <w:name w:val="索引"/>
    <w:basedOn w:val="a"/>
    <w:qFormat/>
    <w:pPr>
      <w:suppressLineNumbers/>
    </w:pPr>
    <w:rPr>
      <w:rFonts w:ascii="ＭＳ ゴシック" w:eastAsia="ＭＳ ゴシック" w:hAnsi="ＭＳ ゴシック" w:cs="Mangal"/>
    </w:rPr>
  </w:style>
  <w:style w:type="paragraph" w:customStyle="1" w:styleId="a9">
    <w:name w:val="ヘッダーとフッター"/>
    <w:basedOn w:val="a"/>
    <w:qFormat/>
    <w:pPr>
      <w:suppressLineNumbers/>
      <w:tabs>
        <w:tab w:val="center" w:pos="4819"/>
        <w:tab w:val="right" w:pos="9638"/>
      </w:tab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MS Gothic" w:hAnsi="Arial" w:cs="Arial"/>
      <w:sz w:val="18"/>
      <w:szCs w:val="18"/>
    </w:r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一条 和幸</cp:lastModifiedBy>
  <cp:revision>4</cp:revision>
  <dcterms:created xsi:type="dcterms:W3CDTF">2020-12-02T01:49:00Z</dcterms:created>
  <dcterms:modified xsi:type="dcterms:W3CDTF">2024-09-26T02:09:00Z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ies>
</file>